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2A" w:rsidRDefault="007F682A" w:rsidP="007F682A">
      <w:pPr>
        <w:pStyle w:val="Heading1"/>
        <w:rPr>
          <w:lang w:val="nl-NL"/>
        </w:rPr>
      </w:pPr>
      <w:r w:rsidRPr="007F682A">
        <w:rPr>
          <w:color w:val="F8931D" w:themeColor="accent2"/>
          <w:lang w:val="nl-NL" w:eastAsia="nl-NL"/>
        </w:rPr>
        <w:t xml:space="preserve">Onze zomervakanties van Vzw Kompas Weekends &amp; Reizen zijn bijna volzet, iedereen heeft duidelijk zin in de vakantie ! </w:t>
      </w:r>
      <w:r>
        <w:rPr>
          <w:lang w:val="nl-NL" w:eastAsia="nl-NL"/>
        </w:rPr>
        <w:br/>
      </w:r>
    </w:p>
    <w:p w:rsidR="007F682A" w:rsidRPr="007F682A" w:rsidRDefault="007F682A" w:rsidP="007F682A">
      <w:pPr>
        <w:pStyle w:val="IntenseQuote"/>
        <w:rPr>
          <w:lang w:val="nl-NL"/>
        </w:rPr>
      </w:pPr>
      <w:r w:rsidRPr="007F682A">
        <w:rPr>
          <w:lang w:val="nl-NL" w:eastAsia="nl-NL"/>
        </w:rPr>
        <w:t xml:space="preserve">Nog even een update van onze laatste plaatsen : 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 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 xml:space="preserve">* Valencia 28/05 – 01/06: nog 1 plaats (voor een vrouw , omwille van de kamerindeling ) </w:t>
      </w:r>
    </w:p>
    <w:p w:rsidR="007F682A" w:rsidRDefault="007F682A" w:rsidP="007F682A">
      <w:pPr>
        <w:spacing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 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 xml:space="preserve">* Cactusfestival Brugge 13/07 – 16/07: nog 1 plaats voor een vrouw (omwille van de kamerindeling ) 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 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* Wandelvakantie Eifel 16/07 – 19/07: nog 3 plaatsen beschikbaar, voor deze vakantie moeten de deelnemers in staat zijn om gedurende 3 dagen, 15km per dag te kunnen wandelen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 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* Curaçao 17/09 – 25/09: nog 1 plaats beschikbaar voor een man (dit omwille van de kamerindeling)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 </w:t>
      </w:r>
    </w:p>
    <w:p w:rsidR="00CE252B" w:rsidRDefault="007F682A" w:rsidP="007F682A">
      <w:pPr>
        <w:rPr>
          <w:rFonts w:ascii="Helvetica" w:hAnsi="Helvetica" w:cs="Helvetica"/>
          <w:color w:val="1D2129"/>
          <w:sz w:val="21"/>
          <w:szCs w:val="21"/>
          <w:lang w:val="nl-NL" w:eastAsia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* Cruise 15/10 – 19/10: nog 1 plaats beschikbaar voor een vrouw (dit omwille van de kamerindeling )</w:t>
      </w:r>
    </w:p>
    <w:p w:rsidR="007F682A" w:rsidRDefault="007F682A" w:rsidP="007F682A">
      <w:pPr>
        <w:rPr>
          <w:rFonts w:ascii="Helvetica" w:hAnsi="Helvetica" w:cs="Helvetica"/>
          <w:color w:val="1D2129"/>
          <w:sz w:val="21"/>
          <w:szCs w:val="21"/>
          <w:lang w:val="nl-NL" w:eastAsia="nl-NL"/>
        </w:rPr>
      </w:pPr>
    </w:p>
    <w:p w:rsidR="007F682A" w:rsidRDefault="007F682A" w:rsidP="007F682A">
      <w:pPr>
        <w:rPr>
          <w:rFonts w:ascii="Helvetica" w:hAnsi="Helvetica" w:cs="Helvetica"/>
          <w:color w:val="1D2129"/>
          <w:sz w:val="21"/>
          <w:szCs w:val="21"/>
          <w:lang w:val="nl-NL" w:eastAsia="nl-NL"/>
        </w:rPr>
      </w:pPr>
    </w:p>
    <w:p w:rsidR="007F682A" w:rsidRDefault="007F682A" w:rsidP="007F682A">
      <w:pPr>
        <w:rPr>
          <w:rFonts w:ascii="Helvetica" w:hAnsi="Helvetica" w:cs="Helvetica"/>
          <w:color w:val="1D2129"/>
          <w:sz w:val="21"/>
          <w:szCs w:val="21"/>
          <w:lang w:val="nl-NL" w:eastAsia="nl-NL"/>
        </w:rPr>
      </w:pPr>
    </w:p>
    <w:p w:rsidR="007F682A" w:rsidRPr="007F682A" w:rsidRDefault="007F682A" w:rsidP="007F682A">
      <w:pPr>
        <w:pStyle w:val="Subtitle"/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</w:pP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Verdere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informatie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omtrent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deze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vakanties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kan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je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terugvinden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in </w:t>
      </w:r>
      <w:proofErr w:type="spellStart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>onze</w:t>
      </w:r>
      <w:proofErr w:type="spellEnd"/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t xml:space="preserve"> brochure of via de website: </w:t>
      </w:r>
      <w:r w:rsidRPr="007F682A">
        <w:rPr>
          <w:rStyle w:val="IntenseReference"/>
          <w:b w:val="0"/>
          <w:bCs w:val="0"/>
          <w:smallCaps w:val="0"/>
          <w:color w:val="5A5A5A" w:themeColor="text1" w:themeTint="A5"/>
          <w:spacing w:val="15"/>
        </w:rPr>
        <w:br/>
      </w:r>
    </w:p>
    <w:p w:rsidR="007F682A" w:rsidRDefault="007F682A" w:rsidP="007F682A">
      <w:pPr>
        <w:rPr>
          <w:lang w:val="nl-NL"/>
        </w:rPr>
      </w:pPr>
      <w:hyperlink r:id="rId4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lang w:val="nl-NL" w:eastAsia="nl-NL"/>
          </w:rPr>
          <w:t>http://www.vzwkompas.be/vrije_tijd/weekends_en_reizen</w:t>
        </w:r>
      </w:hyperlink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br/>
        <w:t>Onderaan deze link kan je de zomerbrochure downloaden.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 </w:t>
      </w:r>
    </w:p>
    <w:p w:rsidR="007F682A" w:rsidRDefault="007F682A" w:rsidP="007F682A">
      <w:pPr>
        <w:spacing w:before="90" w:after="90"/>
        <w:rPr>
          <w:lang w:val="nl-NL"/>
        </w:rPr>
      </w:pP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Indien je graag verdere info wenst of je wenst je in te schrijven voor één van bovenstaande vakanties, aarzel niet om ons te contacteren</w:t>
      </w:r>
      <w:r>
        <w:rPr>
          <w:rFonts w:ascii="Helvetica" w:hAnsi="Helvetica" w:cs="Helvetica"/>
          <w:color w:val="1D2129"/>
          <w:sz w:val="21"/>
          <w:szCs w:val="21"/>
          <w:lang w:val="nl-NL" w:eastAsia="nl-NL"/>
        </w:rPr>
        <w:t>!</w:t>
      </w:r>
      <w:bookmarkStart w:id="0" w:name="_GoBack"/>
      <w:bookmarkEnd w:id="0"/>
    </w:p>
    <w:p w:rsidR="007F682A" w:rsidRPr="007F682A" w:rsidRDefault="007F682A" w:rsidP="007F682A">
      <w:pPr>
        <w:rPr>
          <w:lang w:val="nl-NL"/>
        </w:rPr>
      </w:pPr>
    </w:p>
    <w:sectPr w:rsidR="007F682A" w:rsidRPr="007F6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2A"/>
    <w:rsid w:val="00281233"/>
    <w:rsid w:val="005F301F"/>
    <w:rsid w:val="007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191011-C592-46D6-A2DA-161BB58B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2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82A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82A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82A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FFCA0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82A"/>
    <w:rPr>
      <w:rFonts w:ascii="Calibri" w:hAnsi="Calibri" w:cs="Calibri"/>
      <w:i/>
      <w:iCs/>
      <w:color w:val="FFCA08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F682A"/>
    <w:rPr>
      <w:color w:val="0563C1"/>
      <w:u w:val="single"/>
    </w:rPr>
  </w:style>
  <w:style w:type="character" w:styleId="IntenseReference">
    <w:name w:val="Intense Reference"/>
    <w:basedOn w:val="DefaultParagraphFont"/>
    <w:uiPriority w:val="32"/>
    <w:qFormat/>
    <w:rsid w:val="007F682A"/>
    <w:rPr>
      <w:b/>
      <w:bCs/>
      <w:smallCaps/>
      <w:color w:val="FFCA08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F682A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682A"/>
    <w:rPr>
      <w:i/>
      <w:iCs/>
      <w:color w:val="FFCA0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F682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682A"/>
    <w:rPr>
      <w:rFonts w:ascii="Calibri" w:hAnsi="Calibri" w:cs="Calibri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8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68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zwkompas.be/vrije_tijd/weekends_en_reizen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2018-05-16T08:10:00Z</dcterms:created>
  <dcterms:modified xsi:type="dcterms:W3CDTF">2018-05-16T08:14:00Z</dcterms:modified>
</cp:coreProperties>
</file>